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10</w:t>
      </w:r>
    </w:p>
    <w:p>
      <w:pPr>
        <w:jc w:val="both"/>
        <w:rPr>
          <w:rFonts w:ascii="黑体" w:hAnsi="黑体" w:eastAsia="黑体"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2021年广西青少年科技创新大赛</w:t>
      </w:r>
    </w:p>
    <w:p>
      <w:pPr>
        <w:spacing w:line="570" w:lineRule="exact"/>
        <w:jc w:val="center"/>
        <w:rPr>
          <w:rFonts w:hint="default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疫情防控承诺书</w:t>
      </w:r>
    </w:p>
    <w:p>
      <w:pPr>
        <w:widowControl w:val="0"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        身份证号：          </w:t>
      </w:r>
    </w:p>
    <w:p>
      <w:pPr>
        <w:widowControl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所在学校（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本人承诺所提供的以下信息均为真实：</w:t>
      </w:r>
    </w:p>
    <w:p>
      <w:pPr>
        <w:widowControl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本人在从本日起之前一个月之内，没有境外的旅行史或居住史；</w:t>
      </w:r>
    </w:p>
    <w:p>
      <w:pPr>
        <w:widowControl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本人在从本日起之前14天之内，未曾接触过来自新冠肺炎疫情中、高风险地区及周边地区，或来自有病例报告社区的发热或有呼吸道症状的患者；</w:t>
      </w:r>
    </w:p>
    <w:p>
      <w:pPr>
        <w:widowControl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本人周围没有聚集性疫情发生；</w:t>
      </w:r>
    </w:p>
    <w:p>
      <w:pPr>
        <w:widowControl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本人与新型冠状病毒感染者无接触史；</w:t>
      </w:r>
    </w:p>
    <w:p>
      <w:pPr>
        <w:widowControl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本人所提供的每日自我健康检测结果真实可靠，在从本日起之前14天之内，未出现发热（体温≥</w:t>
      </w:r>
      <w:r>
        <w:rPr>
          <w:rFonts w:hint="eastAsia" w:ascii="仿宋_GB2312" w:hAnsi="Times New Roman" w:eastAsia="仿宋_GB2312"/>
          <w:sz w:val="32"/>
          <w:szCs w:val="32"/>
        </w:rPr>
        <w:t>37.3</w:t>
      </w:r>
      <w:r>
        <w:rPr>
          <w:rFonts w:hint="eastAsia" w:ascii="仿宋_GB2312" w:hAnsi="Times New Roman" w:eastAsia="仿宋_GB2312"/>
          <w:sz w:val="32"/>
          <w:szCs w:val="32"/>
          <w:vertAlign w:val="superscript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）、乏力、干咳、鼻塞、流涕或腹泻等不适。</w:t>
      </w:r>
    </w:p>
    <w:p>
      <w:pPr>
        <w:widowControl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如提供虚假信息，由本人承担相应法律责任。</w:t>
      </w:r>
    </w:p>
    <w:p>
      <w:pPr>
        <w:widowControl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单位（盖章）:</w:t>
      </w:r>
    </w:p>
    <w:p>
      <w:pPr>
        <w:widowControl w:val="0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承诺人签名：</w:t>
      </w:r>
    </w:p>
    <w:p>
      <w:pPr>
        <w:spacing w:line="480" w:lineRule="exact"/>
        <w:rPr>
          <w:rFonts w:hint="eastAsia" w:ascii="仿宋_GB2312"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承诺日期： </w:t>
      </w:r>
    </w:p>
    <w:p>
      <w:pPr>
        <w:spacing w:line="48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jc w:val="right"/>
      </w:pPr>
      <w:r>
        <w:rPr>
          <w:rFonts w:hint="eastAsia" w:ascii="仿宋_GB2312" w:eastAsia="仿宋_GB2312"/>
          <w:sz w:val="32"/>
          <w:szCs w:val="32"/>
        </w:rPr>
        <w:t>（此附件填写后交</w:t>
      </w:r>
      <w:r>
        <w:rPr>
          <w:rFonts w:hint="eastAsia" w:ascii="仿宋_GB2312" w:eastAsia="仿宋_GB2312"/>
          <w:color w:val="auto"/>
          <w:sz w:val="32"/>
          <w:szCs w:val="32"/>
        </w:rPr>
        <w:t>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各市科协</w:t>
      </w:r>
      <w:r>
        <w:rPr>
          <w:rFonts w:hint="eastAsia" w:ascii="仿宋_GB2312" w:eastAsia="仿宋_GB2312"/>
          <w:color w:val="auto"/>
          <w:sz w:val="32"/>
          <w:szCs w:val="32"/>
        </w:rPr>
        <w:t>存档</w:t>
      </w:r>
      <w:r>
        <w:rPr>
          <w:rFonts w:hint="eastAsia" w:ascii="仿宋_GB2312" w:eastAsia="仿宋_GB2312"/>
          <w:sz w:val="32"/>
          <w:szCs w:val="32"/>
        </w:rPr>
        <w:t>备查）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93"/>
    <w:rsid w:val="00CA0F2A"/>
    <w:rsid w:val="00FC2793"/>
    <w:rsid w:val="012834A2"/>
    <w:rsid w:val="03EC6ED7"/>
    <w:rsid w:val="204945C9"/>
    <w:rsid w:val="25B962DF"/>
    <w:rsid w:val="265E731E"/>
    <w:rsid w:val="28C46C2B"/>
    <w:rsid w:val="3AC26FB9"/>
    <w:rsid w:val="4102190D"/>
    <w:rsid w:val="61863410"/>
    <w:rsid w:val="6DC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2</TotalTime>
  <ScaleCrop>false</ScaleCrop>
  <LinksUpToDate>false</LinksUpToDate>
  <CharactersWithSpaces>435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2021-04-25T08:49:00Z</dcterms:created>
  <dc:creator>Administrator</dc:creator>
  <cp:lastModifiedBy>威</cp:lastModifiedBy>
  <dcterms:modified xsi:type="dcterms:W3CDTF">2021-07-06T03:44:48Z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378305586_btnclosed</vt:lpwstr>
  </property>
  <property fmtid="{D5CDD505-2E9C-101B-9397-08002B2CF9AE}" pid="4" name="ICV">
    <vt:lpwstr>CA2B41513AB74EBBA4CF05C77FEEBAE8</vt:lpwstr>
  </property>
</Properties>
</file>