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B0" w:rsidRPr="006012AE" w:rsidRDefault="00CF38B0" w:rsidP="00CF38B0">
      <w:pPr>
        <w:adjustRightIn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012AE">
        <w:rPr>
          <w:rFonts w:ascii="黑体" w:eastAsia="黑体" w:hAnsi="黑体" w:cs="Times New Roman" w:hint="eastAsia"/>
          <w:sz w:val="32"/>
          <w:szCs w:val="32"/>
        </w:rPr>
        <w:t>附件</w:t>
      </w:r>
      <w:r w:rsidRPr="006012AE">
        <w:rPr>
          <w:rFonts w:ascii="黑体" w:eastAsia="黑体" w:hAnsi="黑体" w:cs="Times New Roman"/>
          <w:sz w:val="32"/>
          <w:szCs w:val="32"/>
        </w:rPr>
        <w:t>3</w:t>
      </w:r>
    </w:p>
    <w:p w:rsidR="00CF38B0" w:rsidRPr="006012AE" w:rsidRDefault="00CF38B0" w:rsidP="00CF38B0">
      <w:pPr>
        <w:spacing w:line="64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2018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年广西“大手拉小手</w:t>
      </w: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——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科普报告希望行”活动申报表</w:t>
      </w:r>
    </w:p>
    <w:p w:rsidR="00CF38B0" w:rsidRPr="006012AE" w:rsidRDefault="00CF38B0" w:rsidP="00CF38B0">
      <w:pPr>
        <w:spacing w:line="64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</w:p>
    <w:p w:rsidR="00CF38B0" w:rsidRPr="0000783C" w:rsidRDefault="00CF38B0" w:rsidP="00CF38B0">
      <w:pPr>
        <w:spacing w:line="500" w:lineRule="exact"/>
        <w:rPr>
          <w:rFonts w:ascii="仿宋_GB2312" w:eastAsia="仿宋_GB2312" w:hAnsi="Calibri" w:cs="Times New Roman"/>
          <w:sz w:val="34"/>
          <w:szCs w:val="34"/>
          <w:u w:val="single"/>
        </w:rPr>
      </w:pPr>
      <w:r w:rsidRPr="0000783C">
        <w:rPr>
          <w:rFonts w:ascii="仿宋_GB2312" w:eastAsia="仿宋_GB2312" w:hAnsi="Calibri" w:cs="Times New Roman" w:hint="eastAsia"/>
          <w:sz w:val="34"/>
          <w:szCs w:val="34"/>
        </w:rPr>
        <w:t>市科协（盖章）：  联系人：  电话：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149"/>
        <w:gridCol w:w="1680"/>
        <w:gridCol w:w="795"/>
        <w:gridCol w:w="1828"/>
        <w:gridCol w:w="3188"/>
        <w:gridCol w:w="2934"/>
        <w:gridCol w:w="1089"/>
      </w:tblGrid>
      <w:tr w:rsidR="00CF38B0" w:rsidRPr="0000783C" w:rsidTr="006C7E76">
        <w:trPr>
          <w:trHeight w:val="1137"/>
          <w:jc w:val="center"/>
        </w:trPr>
        <w:tc>
          <w:tcPr>
            <w:tcW w:w="737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场次</w:t>
            </w:r>
          </w:p>
        </w:tc>
        <w:tc>
          <w:tcPr>
            <w:tcW w:w="2149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报告会地点</w:t>
            </w:r>
          </w:p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（**学校）</w:t>
            </w:r>
          </w:p>
        </w:tc>
        <w:tc>
          <w:tcPr>
            <w:tcW w:w="1680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预约日期</w:t>
            </w:r>
          </w:p>
        </w:tc>
        <w:tc>
          <w:tcPr>
            <w:tcW w:w="795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人数</w:t>
            </w:r>
          </w:p>
        </w:tc>
        <w:tc>
          <w:tcPr>
            <w:tcW w:w="1828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年级</w:t>
            </w:r>
          </w:p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（小学/初中/高中）</w:t>
            </w:r>
          </w:p>
        </w:tc>
        <w:tc>
          <w:tcPr>
            <w:tcW w:w="3188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专家、报告专题</w:t>
            </w:r>
          </w:p>
        </w:tc>
        <w:tc>
          <w:tcPr>
            <w:tcW w:w="2934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联系人及电话</w:t>
            </w:r>
          </w:p>
        </w:tc>
        <w:tc>
          <w:tcPr>
            <w:tcW w:w="1089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4"/>
                <w:szCs w:val="34"/>
              </w:rPr>
            </w:pPr>
            <w:r w:rsidRPr="0000783C">
              <w:rPr>
                <w:rFonts w:ascii="仿宋_GB2312" w:eastAsia="仿宋_GB2312" w:hAnsi="Calibri" w:cs="Times New Roman" w:hint="eastAsia"/>
                <w:b/>
                <w:sz w:val="34"/>
                <w:szCs w:val="34"/>
              </w:rPr>
              <w:t>备注</w:t>
            </w:r>
          </w:p>
        </w:tc>
      </w:tr>
      <w:tr w:rsidR="00CF38B0" w:rsidRPr="0000783C" w:rsidTr="006C7E76">
        <w:trPr>
          <w:trHeight w:val="643"/>
          <w:jc w:val="center"/>
        </w:trPr>
        <w:tc>
          <w:tcPr>
            <w:tcW w:w="737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CF38B0" w:rsidRPr="0000783C" w:rsidTr="006C7E76">
        <w:trPr>
          <w:trHeight w:val="594"/>
          <w:jc w:val="center"/>
        </w:trPr>
        <w:tc>
          <w:tcPr>
            <w:tcW w:w="737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CF38B0" w:rsidRPr="0000783C" w:rsidTr="006C7E76">
        <w:trPr>
          <w:trHeight w:val="591"/>
          <w:jc w:val="center"/>
        </w:trPr>
        <w:tc>
          <w:tcPr>
            <w:tcW w:w="737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CF38B0" w:rsidRPr="0000783C" w:rsidTr="006C7E76">
        <w:trPr>
          <w:trHeight w:val="596"/>
          <w:jc w:val="center"/>
        </w:trPr>
        <w:tc>
          <w:tcPr>
            <w:tcW w:w="737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  <w:tr w:rsidR="00CF38B0" w:rsidRPr="0000783C" w:rsidTr="006C7E76">
        <w:trPr>
          <w:trHeight w:val="596"/>
          <w:jc w:val="center"/>
        </w:trPr>
        <w:tc>
          <w:tcPr>
            <w:tcW w:w="737" w:type="dxa"/>
            <w:vAlign w:val="center"/>
          </w:tcPr>
          <w:p w:rsidR="00CF38B0" w:rsidRPr="0000783C" w:rsidRDefault="00CF38B0" w:rsidP="006C7E7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14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680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795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82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3188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2934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  <w:tc>
          <w:tcPr>
            <w:tcW w:w="1089" w:type="dxa"/>
          </w:tcPr>
          <w:p w:rsidR="00CF38B0" w:rsidRPr="0000783C" w:rsidRDefault="00CF38B0" w:rsidP="006C7E76">
            <w:pPr>
              <w:spacing w:line="500" w:lineRule="exact"/>
              <w:rPr>
                <w:rFonts w:ascii="仿宋_GB2312" w:eastAsia="仿宋_GB2312" w:hAnsi="Calibri" w:cs="Times New Roman"/>
                <w:sz w:val="34"/>
                <w:szCs w:val="34"/>
              </w:rPr>
            </w:pPr>
          </w:p>
        </w:tc>
      </w:tr>
    </w:tbl>
    <w:p w:rsidR="009A64D3" w:rsidRPr="00CF38B0" w:rsidRDefault="00CF38B0" w:rsidP="00CF38B0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00783C">
        <w:rPr>
          <w:rFonts w:ascii="仿宋_GB2312" w:eastAsia="仿宋_GB2312" w:hAnsi="Calibri" w:cs="Times New Roman" w:hint="eastAsia"/>
          <w:sz w:val="32"/>
          <w:szCs w:val="32"/>
        </w:rPr>
        <w:t>备注：报告会一般安排在学校礼堂或报告厅，300人左右最佳，会场需备有话筒、音响、多媒体投影仪等设备。</w:t>
      </w:r>
    </w:p>
    <w:sectPr w:rsidR="009A64D3" w:rsidRPr="00CF38B0" w:rsidSect="00CF3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8B0"/>
    <w:rsid w:val="009A64D3"/>
    <w:rsid w:val="00CF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2018-06-07T02:43:00Z</dcterms:created>
  <dcterms:modified xsi:type="dcterms:W3CDTF">2018-06-07T02:43:00Z</dcterms:modified>
</cp:coreProperties>
</file>